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283" w:rsidRPr="0083610B" w:rsidRDefault="004B6283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4C317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4B6283" w:rsidRPr="007357C7" w:rsidRDefault="004B6283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Research Veterinarian</w:t>
      </w:r>
    </w:p>
    <w:p w:rsidR="004B6283" w:rsidRPr="007357C7" w:rsidRDefault="004B6283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Research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Laboratory - Animal</w:t>
      </w:r>
    </w:p>
    <w:p w:rsidR="004B6283" w:rsidRDefault="004B6283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86067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4B6283" w:rsidRPr="0083610B" w:rsidRDefault="004B6283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C26C2F" w:rsidRPr="00C26C2F" w:rsidRDefault="00C26C2F" w:rsidP="00C26C2F">
      <w:pPr>
        <w:jc w:val="both"/>
        <w:rPr>
          <w:sz w:val="28"/>
          <w:szCs w:val="28"/>
        </w:rPr>
      </w:pPr>
      <w:r w:rsidRPr="00C26C2F">
        <w:rPr>
          <w:sz w:val="28"/>
          <w:szCs w:val="28"/>
        </w:rPr>
        <w:t>This position is responsible for clinical health care evaluation and developing animal research models of laboratory animals used in University of Maryland, School of Medicine: animal health care evaluation and treatment, radiographic evaluations, anesthesia, surgery, necropsy, and supervision of veterinary technicians.</w:t>
      </w:r>
    </w:p>
    <w:p w:rsidR="004B6283" w:rsidRPr="0083610B" w:rsidRDefault="004B6283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4B6283" w:rsidRPr="0083610B" w:rsidRDefault="004B6283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Development of treatment plans and health care evaluation for a variety of laboratory animals: rats, mice, rabbits, non-human primates, sheep, pigs and others.</w:t>
      </w:r>
    </w:p>
    <w:p w:rsidR="004B6283" w:rsidRPr="0083610B" w:rsidRDefault="004B6283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Developing plans for monitoring of infectious diseases, husbandry, and sanitation.</w:t>
      </w:r>
    </w:p>
    <w:p w:rsidR="004B6283" w:rsidRPr="0083610B" w:rsidRDefault="004B6283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Training PI’s technicians on techniques used on laboratory animals.</w:t>
      </w:r>
    </w:p>
    <w:p w:rsidR="004B6283" w:rsidRPr="0083610B" w:rsidRDefault="004B6283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Development of animal research models using infectious and non-infectious diseases.</w:t>
      </w:r>
    </w:p>
    <w:p w:rsidR="004B6283" w:rsidRPr="0083610B" w:rsidRDefault="004B6283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Compliance with regulations established by GLP, USDA, PHS, and University of Maryland, School of Medicine.</w:t>
      </w:r>
    </w:p>
    <w:p w:rsidR="004B6283" w:rsidRPr="0083610B" w:rsidRDefault="004B6283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4B6283" w:rsidRPr="0083610B" w:rsidRDefault="004B6283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4B6283" w:rsidRPr="0083610B" w:rsidRDefault="004B6283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Graduate of an AVMA listed School of Veteri</w:t>
      </w:r>
      <w:r w:rsidR="00C26C2F">
        <w:rPr>
          <w:noProof/>
          <w:sz w:val="28"/>
          <w:szCs w:val="28"/>
        </w:rPr>
        <w:t>nar</w:t>
      </w:r>
      <w:r w:rsidRPr="009C51CB">
        <w:rPr>
          <w:noProof/>
          <w:sz w:val="28"/>
          <w:szCs w:val="28"/>
        </w:rPr>
        <w:t>y Medicine</w:t>
      </w:r>
    </w:p>
    <w:p w:rsidR="004B6283" w:rsidRPr="0083610B" w:rsidRDefault="004B6283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Three (3) years</w:t>
      </w:r>
      <w:r w:rsidRPr="0083610B">
        <w:rPr>
          <w:sz w:val="28"/>
          <w:szCs w:val="28"/>
        </w:rPr>
        <w:t xml:space="preserve"> </w:t>
      </w:r>
      <w:r w:rsidR="00C26C2F">
        <w:rPr>
          <w:sz w:val="28"/>
          <w:szCs w:val="28"/>
        </w:rPr>
        <w:t>in veterinary</w:t>
      </w:r>
      <w:bookmarkStart w:id="0" w:name="_GoBack"/>
      <w:bookmarkEnd w:id="0"/>
      <w:r w:rsidRPr="009C51CB">
        <w:rPr>
          <w:noProof/>
          <w:sz w:val="28"/>
          <w:szCs w:val="28"/>
        </w:rPr>
        <w:t xml:space="preserve"> research and/or practice</w:t>
      </w:r>
    </w:p>
    <w:p w:rsidR="004B6283" w:rsidRPr="0083610B" w:rsidRDefault="004B6283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4B6283" w:rsidRPr="0083610B" w:rsidRDefault="004B6283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4B6283" w:rsidRPr="0083610B" w:rsidRDefault="004B6283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4B6283" w:rsidRPr="0083610B" w:rsidRDefault="004B6283" w:rsidP="00733492">
      <w:pPr>
        <w:rPr>
          <w:b/>
          <w:noProof/>
          <w:sz w:val="28"/>
          <w:szCs w:val="28"/>
          <w:u w:val="single"/>
        </w:rPr>
      </w:pPr>
    </w:p>
    <w:p w:rsidR="004B6283" w:rsidRPr="0083610B" w:rsidRDefault="004B6283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4B6283" w:rsidRPr="0083610B" w:rsidRDefault="004B6283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4B6283" w:rsidRDefault="004B6283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ED7878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4B6283" w:rsidRPr="0083610B" w:rsidRDefault="004B6283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E3802F</w:t>
      </w:r>
    </w:p>
    <w:p w:rsidR="004B6283" w:rsidRPr="0083610B" w:rsidRDefault="004B6283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291130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HlthTechs</w:t>
      </w:r>
      <w:r w:rsidRPr="0083610B">
        <w:rPr>
          <w:sz w:val="20"/>
          <w:szCs w:val="16"/>
        </w:rPr>
        <w:tab/>
      </w:r>
    </w:p>
    <w:p w:rsidR="004B6283" w:rsidRPr="0083610B" w:rsidRDefault="004B6283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9213601</w:t>
      </w:r>
    </w:p>
    <w:p w:rsidR="004B6283" w:rsidRPr="0083610B" w:rsidRDefault="004B6283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E30380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3C</w:t>
      </w:r>
    </w:p>
    <w:p w:rsidR="004B6283" w:rsidRDefault="004B6283" w:rsidP="00733492">
      <w:pPr>
        <w:rPr>
          <w:i/>
          <w:noProof/>
          <w:sz w:val="16"/>
          <w:szCs w:val="16"/>
        </w:rPr>
        <w:sectPr w:rsidR="004B6283" w:rsidSect="004B6283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58E86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4B6283" w:rsidRPr="00B84125" w:rsidRDefault="004B6283" w:rsidP="00733492">
      <w:pPr>
        <w:rPr>
          <w:i/>
          <w:noProof/>
          <w:sz w:val="16"/>
          <w:szCs w:val="16"/>
        </w:rPr>
      </w:pPr>
    </w:p>
    <w:sectPr w:rsidR="004B6283" w:rsidRPr="00B84125" w:rsidSect="004B6283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283" w:rsidRDefault="004B6283" w:rsidP="00733492">
      <w:pPr>
        <w:spacing w:after="0" w:line="240" w:lineRule="auto"/>
      </w:pPr>
      <w:r>
        <w:separator/>
      </w:r>
    </w:p>
  </w:endnote>
  <w:endnote w:type="continuationSeparator" w:id="0">
    <w:p w:rsidR="004B6283" w:rsidRDefault="004B6283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81393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6283" w:rsidRDefault="004B6283" w:rsidP="00106EA5">
        <w:pPr>
          <w:pStyle w:val="Footer"/>
        </w:pPr>
        <w:r w:rsidRPr="009C51CB">
          <w:rPr>
            <w:noProof/>
            <w:sz w:val="18"/>
          </w:rPr>
          <w:t>Research Veterinarian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C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07C6" w:rsidRDefault="00B92391" w:rsidP="00106EA5">
        <w:pPr>
          <w:pStyle w:val="Footer"/>
        </w:pPr>
        <w:r w:rsidRPr="009C51CB">
          <w:rPr>
            <w:noProof/>
            <w:sz w:val="18"/>
          </w:rPr>
          <w:t>Research Veterinarian</w:t>
        </w:r>
        <w:r w:rsidR="00BC07C6" w:rsidRPr="00106EA5">
          <w:rPr>
            <w:sz w:val="18"/>
          </w:rPr>
          <w:t xml:space="preserve">         </w:t>
        </w:r>
        <w:r w:rsidR="00BC07C6">
          <w:t xml:space="preserve">                                                   </w:t>
        </w:r>
        <w:r w:rsidR="00BC07C6">
          <w:fldChar w:fldCharType="begin"/>
        </w:r>
        <w:r w:rsidR="00BC07C6">
          <w:instrText xml:space="preserve"> PAGE   \* MERGEFORMAT </w:instrText>
        </w:r>
        <w:r w:rsidR="00BC07C6">
          <w:fldChar w:fldCharType="separate"/>
        </w:r>
        <w:r w:rsidR="004B6283">
          <w:rPr>
            <w:noProof/>
          </w:rPr>
          <w:t>1</w:t>
        </w:r>
        <w:r w:rsidR="00BC07C6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283" w:rsidRDefault="004B6283" w:rsidP="00733492">
      <w:pPr>
        <w:spacing w:after="0" w:line="240" w:lineRule="auto"/>
      </w:pPr>
      <w:r>
        <w:separator/>
      </w:r>
    </w:p>
  </w:footnote>
  <w:footnote w:type="continuationSeparator" w:id="0">
    <w:p w:rsidR="004B6283" w:rsidRDefault="004B6283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283" w:rsidRPr="0083610B" w:rsidRDefault="004B6283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4B6283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4B6283" w:rsidRDefault="004B6283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4B6283" w:rsidRPr="00F64D03" w:rsidRDefault="00C26C2F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1798185340"/>
              <w:placeholder>
                <w:docPart w:val="3A38E5470E8A429C864ABC73485BF4F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4B6283" w:rsidRDefault="004B62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7C6" w:rsidRPr="0083610B" w:rsidRDefault="00BC07C6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BC07C6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BC07C6" w:rsidRDefault="00BC07C6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BC07C6" w:rsidRPr="00F64D03" w:rsidRDefault="00C26C2F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3A38E5470E8A429C864ABC73485BF4F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C07C6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BC07C6" w:rsidRDefault="00BC07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4E3"/>
    <w:multiLevelType w:val="hybridMultilevel"/>
    <w:tmpl w:val="777A0A50"/>
    <w:lvl w:ilvl="0" w:tplc="66B4A4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E4B5F"/>
    <w:rsid w:val="000F341D"/>
    <w:rsid w:val="00106EA5"/>
    <w:rsid w:val="0010761D"/>
    <w:rsid w:val="00112FD3"/>
    <w:rsid w:val="00123779"/>
    <w:rsid w:val="001847F6"/>
    <w:rsid w:val="00194117"/>
    <w:rsid w:val="001966A4"/>
    <w:rsid w:val="001A3FF5"/>
    <w:rsid w:val="001A5AE8"/>
    <w:rsid w:val="001D184F"/>
    <w:rsid w:val="00263D30"/>
    <w:rsid w:val="002A25E7"/>
    <w:rsid w:val="002E2BCB"/>
    <w:rsid w:val="002E478C"/>
    <w:rsid w:val="002F0733"/>
    <w:rsid w:val="00305CCA"/>
    <w:rsid w:val="003249FB"/>
    <w:rsid w:val="00331E7A"/>
    <w:rsid w:val="00341FC2"/>
    <w:rsid w:val="003B6BDB"/>
    <w:rsid w:val="003C1225"/>
    <w:rsid w:val="003E7A87"/>
    <w:rsid w:val="00405EFF"/>
    <w:rsid w:val="00424ABB"/>
    <w:rsid w:val="00450042"/>
    <w:rsid w:val="0047297F"/>
    <w:rsid w:val="0048598E"/>
    <w:rsid w:val="004B6283"/>
    <w:rsid w:val="004C6754"/>
    <w:rsid w:val="004D1139"/>
    <w:rsid w:val="00525FB9"/>
    <w:rsid w:val="0057477D"/>
    <w:rsid w:val="00576014"/>
    <w:rsid w:val="005809FD"/>
    <w:rsid w:val="00581F34"/>
    <w:rsid w:val="00583352"/>
    <w:rsid w:val="00586A01"/>
    <w:rsid w:val="00586FBE"/>
    <w:rsid w:val="005B65D9"/>
    <w:rsid w:val="005F41AF"/>
    <w:rsid w:val="0063144B"/>
    <w:rsid w:val="0065026F"/>
    <w:rsid w:val="00675E08"/>
    <w:rsid w:val="0069088A"/>
    <w:rsid w:val="006C426F"/>
    <w:rsid w:val="006C4DF7"/>
    <w:rsid w:val="00733492"/>
    <w:rsid w:val="007357C7"/>
    <w:rsid w:val="007948C7"/>
    <w:rsid w:val="007A181F"/>
    <w:rsid w:val="008009AD"/>
    <w:rsid w:val="008071B2"/>
    <w:rsid w:val="0083610B"/>
    <w:rsid w:val="0087429E"/>
    <w:rsid w:val="008A4214"/>
    <w:rsid w:val="00911D01"/>
    <w:rsid w:val="0097067D"/>
    <w:rsid w:val="00976D86"/>
    <w:rsid w:val="009C2159"/>
    <w:rsid w:val="00A06FDF"/>
    <w:rsid w:val="00A62E81"/>
    <w:rsid w:val="00AA274F"/>
    <w:rsid w:val="00AB2E87"/>
    <w:rsid w:val="00B10F84"/>
    <w:rsid w:val="00B230B5"/>
    <w:rsid w:val="00B2318F"/>
    <w:rsid w:val="00B36C39"/>
    <w:rsid w:val="00B4610E"/>
    <w:rsid w:val="00B71AC1"/>
    <w:rsid w:val="00B71C86"/>
    <w:rsid w:val="00B84125"/>
    <w:rsid w:val="00B92391"/>
    <w:rsid w:val="00BA2B3E"/>
    <w:rsid w:val="00BA5C37"/>
    <w:rsid w:val="00BB7A06"/>
    <w:rsid w:val="00BC07C6"/>
    <w:rsid w:val="00BF3F0D"/>
    <w:rsid w:val="00C2063C"/>
    <w:rsid w:val="00C26C2F"/>
    <w:rsid w:val="00C276CF"/>
    <w:rsid w:val="00C44AC2"/>
    <w:rsid w:val="00C67496"/>
    <w:rsid w:val="00D87F6C"/>
    <w:rsid w:val="00DB0EBF"/>
    <w:rsid w:val="00DB6A4B"/>
    <w:rsid w:val="00DC2B90"/>
    <w:rsid w:val="00DF7CE2"/>
    <w:rsid w:val="00E27EEB"/>
    <w:rsid w:val="00E41B5D"/>
    <w:rsid w:val="00E942E5"/>
    <w:rsid w:val="00ED7BEF"/>
    <w:rsid w:val="00EE29AC"/>
    <w:rsid w:val="00F23658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  <w:style w:type="paragraph" w:styleId="NormalWeb">
    <w:name w:val="Normal (Web)"/>
    <w:basedOn w:val="Normal"/>
    <w:semiHidden/>
    <w:rsid w:val="00C26C2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A38E5470E8A429C864ABC73485BF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440A-F594-4E40-A311-C22E28F7A727}"/>
      </w:docPartPr>
      <w:docPartBody>
        <w:p w:rsidR="00451B78" w:rsidRDefault="00D00032" w:rsidP="00D00032">
          <w:pPr>
            <w:pStyle w:val="3A38E5470E8A429C864ABC73485BF4F5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32"/>
    <w:rsid w:val="00451B78"/>
    <w:rsid w:val="00D0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38E5470E8A429C864ABC73485BF4F5">
    <w:name w:val="3A38E5470E8A429C864ABC73485BF4F5"/>
    <w:rsid w:val="00D000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2</cp:revision>
  <dcterms:created xsi:type="dcterms:W3CDTF">2017-07-13T19:48:00Z</dcterms:created>
  <dcterms:modified xsi:type="dcterms:W3CDTF">2017-07-25T01:46:00Z</dcterms:modified>
</cp:coreProperties>
</file>